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r w:rsidRPr="005E290B">
        <w:rPr>
          <w:color w:val="000000"/>
          <w:spacing w:val="20"/>
          <w:lang w:bidi="lo-LA"/>
        </w:rPr>
        <w:t>Reģ.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48072A">
      <w:pPr>
        <w:jc w:val="center"/>
        <w:rPr>
          <w:color w:val="000000"/>
          <w:lang w:bidi="lo-LA"/>
        </w:rPr>
      </w:pPr>
    </w:p>
    <w:p w14:paraId="31813EEE" w14:textId="65C10626"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C65B1A">
        <w:rPr>
          <w:rFonts w:eastAsia="Arial Unicode MS"/>
          <w:b/>
        </w:rPr>
        <w:t>28</w:t>
      </w:r>
      <w:r w:rsidR="00582BAF">
        <w:rPr>
          <w:rFonts w:eastAsia="Arial Unicode MS"/>
          <w:b/>
        </w:rPr>
        <w:t>. septembrī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Nr. </w:t>
      </w:r>
      <w:r w:rsidR="003B43DD">
        <w:rPr>
          <w:rFonts w:eastAsia="Arial Unicode MS"/>
          <w:b/>
        </w:rPr>
        <w:t>5</w:t>
      </w:r>
      <w:r w:rsidR="00DF4EE1">
        <w:rPr>
          <w:rFonts w:eastAsia="Arial Unicode MS"/>
          <w:b/>
        </w:rPr>
        <w:t>8</w:t>
      </w:r>
      <w:r w:rsidR="00001740">
        <w:rPr>
          <w:rFonts w:eastAsia="Arial Unicode MS"/>
          <w:b/>
        </w:rPr>
        <w:t>5</w:t>
      </w:r>
    </w:p>
    <w:p w14:paraId="46580069" w14:textId="14656DA3" w:rsidR="00573A86" w:rsidRDefault="00573A86" w:rsidP="00573A8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Pr>
          <w:rFonts w:eastAsia="Arial Unicode MS"/>
        </w:rPr>
        <w:t>(protokols Nr. 1</w:t>
      </w:r>
      <w:r w:rsidR="00C65B1A">
        <w:rPr>
          <w:rFonts w:eastAsia="Arial Unicode MS"/>
        </w:rPr>
        <w:t>8</w:t>
      </w:r>
      <w:r>
        <w:rPr>
          <w:rFonts w:eastAsia="Arial Unicode MS"/>
        </w:rPr>
        <w:t xml:space="preserve">, </w:t>
      </w:r>
      <w:r w:rsidR="007804BC">
        <w:rPr>
          <w:rFonts w:eastAsia="Arial Unicode MS"/>
        </w:rPr>
        <w:t>3</w:t>
      </w:r>
      <w:r w:rsidR="00001740">
        <w:rPr>
          <w:rFonts w:eastAsia="Arial Unicode MS"/>
        </w:rPr>
        <w:t>1</w:t>
      </w:r>
      <w:r>
        <w:rPr>
          <w:rFonts w:eastAsia="Arial Unicode MS"/>
        </w:rPr>
        <w:t>. p.)</w:t>
      </w:r>
    </w:p>
    <w:p w14:paraId="6055E90E" w14:textId="77777777" w:rsidR="00D9491F" w:rsidRDefault="00D9491F" w:rsidP="00B90653">
      <w:pPr>
        <w:rPr>
          <w:rFonts w:eastAsia="Calibri"/>
          <w:b/>
          <w:lang w:eastAsia="zh-CN"/>
        </w:rPr>
      </w:pP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p>
    <w:p w14:paraId="20E8E69E" w14:textId="77777777" w:rsidR="00001740" w:rsidRPr="00032267" w:rsidRDefault="00001740" w:rsidP="00001740">
      <w:pPr>
        <w:jc w:val="both"/>
        <w:rPr>
          <w:rFonts w:eastAsia="Arial Unicode MS"/>
          <w:b/>
          <w:bCs/>
          <w:iCs/>
          <w:lang w:bidi="lo-LA"/>
        </w:rPr>
      </w:pPr>
      <w:bookmarkStart w:id="11" w:name="_Hlk106288471"/>
      <w:r w:rsidRPr="00032267">
        <w:rPr>
          <w:rFonts w:eastAsia="Arial Unicode MS"/>
          <w:b/>
          <w:bCs/>
          <w:iCs/>
          <w:lang w:bidi="lo-LA"/>
        </w:rPr>
        <w:t xml:space="preserve">Par finansējuma piešķiršanu Barkavas pagasta pārvaldes autotransporta remontam </w:t>
      </w:r>
    </w:p>
    <w:p w14:paraId="7AD2C19F" w14:textId="77777777" w:rsidR="00001740" w:rsidRDefault="00001740" w:rsidP="00001740">
      <w:pPr>
        <w:ind w:firstLine="720"/>
        <w:jc w:val="both"/>
      </w:pPr>
    </w:p>
    <w:p w14:paraId="025AED5F" w14:textId="77777777" w:rsidR="00001740" w:rsidRDefault="00001740" w:rsidP="00001740">
      <w:pPr>
        <w:ind w:firstLine="720"/>
        <w:jc w:val="both"/>
      </w:pPr>
      <w:r>
        <w:t>Barkavas pagasta pārvaldes automašīna, mikroautobuss Citroen Jumpy Space Tourer ir saplīsis. Ir pieteikta rinda Citroen specializētajā servisā Cēsīs. Uzklausot defekta pazīmes servisa meistars nosauca cenu no 500 EUR līdz 3000 EUR, atkarībā no tā, kas ir sabojāts. Nepieciešamā finansējuma apjoms precīzi būs zināms pēc defektācijas un remonta veikšanas.</w:t>
      </w:r>
    </w:p>
    <w:p w14:paraId="75510BAF" w14:textId="77777777" w:rsidR="00001740" w:rsidRDefault="00001740" w:rsidP="00001740">
      <w:pPr>
        <w:ind w:firstLine="720"/>
        <w:jc w:val="both"/>
      </w:pPr>
      <w:r>
        <w:t>Automašīna ikdienā tiek izmantota skolēnu pārvadājumu nodrošināšanai. Šogad tika vairāk remontētas Barkavas pagasta pārvaldes rīcībā esošas automašīnas un budžetā paredzētie līdzekļi ir iztērēti.</w:t>
      </w:r>
    </w:p>
    <w:p w14:paraId="5D8ABD0A" w14:textId="1D7BF4C8" w:rsidR="00391434" w:rsidRDefault="00001740" w:rsidP="00001740">
      <w:pPr>
        <w:ind w:firstLine="720"/>
        <w:jc w:val="both"/>
      </w:pPr>
      <w:r w:rsidRPr="005936CF">
        <w:t>Noklausījusies sniegto informāciju</w:t>
      </w:r>
      <w:r>
        <w:rPr>
          <w:color w:val="000000"/>
        </w:rPr>
        <w:t>,</w:t>
      </w:r>
      <w:r w:rsidR="008B2AFF">
        <w:t xml:space="preserve"> </w:t>
      </w:r>
      <w:r w:rsidRPr="001D19FC">
        <w:rPr>
          <w:rFonts w:eastAsia="Calibri"/>
        </w:rPr>
        <w:t xml:space="preserve">ņemot vērā 13.09.2023. Uzņēmējdarbības, teritoriālo un vides jautājumu komitejas </w:t>
      </w:r>
      <w:r w:rsidR="00391434">
        <w:rPr>
          <w:lang w:bidi="lo-LA"/>
        </w:rPr>
        <w:t xml:space="preserve">un 19.09.2023. Finanšu un attīstības komitejas atzinumus, </w:t>
      </w:r>
      <w:r w:rsidR="00391434">
        <w:t xml:space="preserve">atklāti balsojot: </w:t>
      </w:r>
      <w:r w:rsidR="00391434">
        <w:rPr>
          <w:b/>
          <w:color w:val="000000"/>
        </w:rPr>
        <w:t xml:space="preserve">PAR – 15 </w:t>
      </w:r>
      <w:r w:rsidR="00391434">
        <w:rPr>
          <w:color w:val="000000"/>
        </w:rPr>
        <w:t>(</w:t>
      </w:r>
      <w:r w:rsidR="00391434">
        <w:rPr>
          <w:bCs/>
          <w:noProof/>
        </w:rPr>
        <w:t>Agris Lungevičs, Aigars Šķēls, Aivis Masaļskis, Andris Sakne, Artūrs Grandāns, Arvīds Greidiņš, Gatis Teilis, Gunārs Ikaunieks, Guntis Klikučs, Kaspars Udrass, Māris Olte, Sandra Maksimova, Valda Kļaviņa, Vita Robalte, Zigfrīds Gora)</w:t>
      </w:r>
      <w:r w:rsidR="00391434">
        <w:rPr>
          <w:rFonts w:eastAsia="Calibri"/>
          <w:lang w:eastAsia="en-US"/>
        </w:rPr>
        <w:t>,</w:t>
      </w:r>
      <w:r w:rsidR="00391434">
        <w:rPr>
          <w:rFonts w:eastAsia="Calibri"/>
          <w:b/>
          <w:bCs/>
          <w:lang w:eastAsia="en-US"/>
        </w:rPr>
        <w:t xml:space="preserve"> PRET – NAV, ATTURAS – NAV</w:t>
      </w:r>
      <w:r w:rsidR="00391434">
        <w:rPr>
          <w:rFonts w:eastAsia="Calibri"/>
          <w:lang w:eastAsia="en-US"/>
        </w:rPr>
        <w:t xml:space="preserve">, Madonas novada pašvaldības dome </w:t>
      </w:r>
      <w:r w:rsidR="00391434">
        <w:rPr>
          <w:rFonts w:eastAsia="Calibri"/>
          <w:b/>
          <w:bCs/>
          <w:lang w:eastAsia="en-US"/>
        </w:rPr>
        <w:t>NOLEMJ</w:t>
      </w:r>
      <w:r w:rsidR="00391434">
        <w:rPr>
          <w:rFonts w:eastAsia="Calibri"/>
          <w:lang w:eastAsia="en-US"/>
        </w:rPr>
        <w:t>:</w:t>
      </w:r>
      <w:r w:rsidR="00391434">
        <w:tab/>
      </w:r>
    </w:p>
    <w:p w14:paraId="0D55EB06" w14:textId="60C0BFCB" w:rsidR="00001740" w:rsidRPr="00001740" w:rsidRDefault="00001740" w:rsidP="00001740">
      <w:pPr>
        <w:ind w:firstLine="720"/>
        <w:jc w:val="both"/>
        <w:rPr>
          <w:rFonts w:eastAsia="Calibri"/>
          <w:lang w:eastAsia="en-US"/>
        </w:rPr>
      </w:pPr>
      <w:r w:rsidRPr="00CC5C52">
        <w:rPr>
          <w:kern w:val="1"/>
          <w:lang w:bidi="hi-IN"/>
        </w:rPr>
        <w:tab/>
      </w:r>
    </w:p>
    <w:p w14:paraId="2E7FB003" w14:textId="08093211" w:rsidR="00001740" w:rsidRDefault="00001740" w:rsidP="00001740">
      <w:pPr>
        <w:pStyle w:val="Sarakstarindkopa"/>
        <w:numPr>
          <w:ilvl w:val="0"/>
          <w:numId w:val="35"/>
        </w:numPr>
        <w:spacing w:before="0" w:beforeAutospacing="0" w:after="0" w:afterAutospacing="0"/>
        <w:ind w:hanging="720"/>
        <w:jc w:val="both"/>
      </w:pPr>
      <w:r w:rsidRPr="00E85913">
        <w:t>Piešķirt finansējumu</w:t>
      </w:r>
      <w:r>
        <w:t xml:space="preserve">  automašīnas, mikroautobuss Citroen Jumpy Space Tourer, valsts numura zīme  LC5753, remontam </w:t>
      </w:r>
      <w:r w:rsidR="007E5749">
        <w:t>1150,00</w:t>
      </w:r>
      <w:r>
        <w:t xml:space="preserve"> EUR apmērā no Madonas novada pašvaldības nesadalītajiem līdzekļiem kas ņemti no Barkavas pagasta pārvaldes 2022.</w:t>
      </w:r>
      <w:r w:rsidR="008B2AFF">
        <w:t> </w:t>
      </w:r>
      <w:r>
        <w:t>gada atlikuma.</w:t>
      </w:r>
    </w:p>
    <w:p w14:paraId="5D269859" w14:textId="77777777" w:rsidR="007804BC" w:rsidRDefault="007804BC" w:rsidP="0066365C">
      <w:pPr>
        <w:jc w:val="both"/>
        <w:rPr>
          <w:rFonts w:eastAsia="Arial Unicode MS"/>
          <w:b/>
          <w:bCs/>
          <w:iCs/>
          <w:lang w:bidi="lo-LA"/>
        </w:rPr>
      </w:pPr>
    </w:p>
    <w:p w14:paraId="426A74EA" w14:textId="77777777" w:rsidR="0066365C" w:rsidRPr="00E85913" w:rsidRDefault="0066365C" w:rsidP="0066365C"/>
    <w:p w14:paraId="5003A63B" w14:textId="77777777" w:rsidR="00CC5C52" w:rsidRPr="00731983" w:rsidRDefault="00CC5C52" w:rsidP="00731983">
      <w:pPr>
        <w:rPr>
          <w:i/>
          <w:iCs/>
        </w:rPr>
      </w:pPr>
    </w:p>
    <w:bookmarkEnd w:id="1"/>
    <w:bookmarkEnd w:id="2"/>
    <w:bookmarkEnd w:id="3"/>
    <w:bookmarkEnd w:id="4"/>
    <w:bookmarkEnd w:id="5"/>
    <w:bookmarkEnd w:id="6"/>
    <w:bookmarkEnd w:id="7"/>
    <w:bookmarkEnd w:id="8"/>
    <w:bookmarkEnd w:id="9"/>
    <w:bookmarkEnd w:id="10"/>
    <w:bookmarkEnd w:id="11"/>
    <w:p w14:paraId="5A3BC0E5" w14:textId="77777777" w:rsidR="00DA127E" w:rsidRPr="00582C08" w:rsidRDefault="00DA127E" w:rsidP="003F32F4">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4E2475F5" w14:textId="76E2B90A" w:rsidR="00C66CBB" w:rsidRDefault="00C66CBB" w:rsidP="00AF0662">
      <w:pPr>
        <w:suppressAutoHyphens/>
        <w:jc w:val="both"/>
        <w:rPr>
          <w:rFonts w:eastAsia="Calibri"/>
          <w:i/>
          <w:kern w:val="1"/>
          <w:lang w:eastAsia="ar-SA"/>
        </w:rPr>
      </w:pPr>
    </w:p>
    <w:p w14:paraId="72E19CA1" w14:textId="5442D12F" w:rsidR="00F5618E" w:rsidRDefault="00F5618E" w:rsidP="00AF0662">
      <w:pPr>
        <w:suppressAutoHyphens/>
        <w:jc w:val="both"/>
        <w:rPr>
          <w:rFonts w:eastAsia="Calibri"/>
          <w:i/>
          <w:kern w:val="1"/>
          <w:lang w:eastAsia="ar-SA"/>
        </w:rPr>
      </w:pPr>
    </w:p>
    <w:p w14:paraId="225FEC4A" w14:textId="77777777" w:rsidR="00F5618E" w:rsidRDefault="00F5618E" w:rsidP="00AF0662">
      <w:pPr>
        <w:suppressAutoHyphens/>
        <w:jc w:val="both"/>
        <w:rPr>
          <w:rFonts w:eastAsia="Calibri"/>
          <w:i/>
          <w:kern w:val="1"/>
          <w:lang w:eastAsia="ar-SA"/>
        </w:rPr>
      </w:pPr>
    </w:p>
    <w:p w14:paraId="0BFD4BE4" w14:textId="77777777" w:rsidR="00990E52" w:rsidRPr="0027159B" w:rsidRDefault="00990E52" w:rsidP="00990E52">
      <w:pPr>
        <w:rPr>
          <w:i/>
          <w:iCs/>
        </w:rPr>
      </w:pPr>
      <w:r w:rsidRPr="0027159B">
        <w:rPr>
          <w:i/>
          <w:iCs/>
        </w:rPr>
        <w:t>Šrubs 28374223</w:t>
      </w:r>
    </w:p>
    <w:p w14:paraId="20A09DDF" w14:textId="705EE354" w:rsidR="00FA77F9" w:rsidRDefault="00FA77F9" w:rsidP="00AF0662">
      <w:pPr>
        <w:rPr>
          <w:i/>
        </w:rPr>
      </w:pPr>
    </w:p>
    <w:p w14:paraId="0343F24C" w14:textId="77777777" w:rsidR="00CC5C52" w:rsidRDefault="00CC5C52" w:rsidP="00AF0662">
      <w:pPr>
        <w:rPr>
          <w:i/>
        </w:rPr>
      </w:pPr>
    </w:p>
    <w:p w14:paraId="2900031C" w14:textId="77777777" w:rsidR="0058216E" w:rsidRPr="00CD2131" w:rsidRDefault="0058216E" w:rsidP="00AF0662">
      <w:pPr>
        <w:rPr>
          <w:i/>
        </w:rPr>
      </w:pPr>
    </w:p>
    <w:p w14:paraId="012A406B" w14:textId="25354166" w:rsidR="004067A5" w:rsidRPr="00F27198" w:rsidRDefault="0048072A" w:rsidP="00AF0662">
      <w:pPr>
        <w:widowControl w:val="0"/>
        <w:shd w:val="clear" w:color="auto" w:fill="FFFFFF"/>
        <w:autoSpaceDE w:val="0"/>
        <w:autoSpaceDN w:val="0"/>
        <w:adjustRightInd w:val="0"/>
        <w:ind w:left="6"/>
        <w:jc w:val="center"/>
        <w:rPr>
          <w:sz w:val="22"/>
          <w:szCs w:val="22"/>
        </w:rPr>
      </w:pPr>
      <w:bookmarkStart w:id="12" w:name="_Hlk136010127"/>
      <w:r w:rsidRPr="00F27198">
        <w:rPr>
          <w:color w:val="000000"/>
          <w:sz w:val="22"/>
          <w:szCs w:val="22"/>
          <w:lang w:eastAsia="en-US"/>
        </w:rPr>
        <w:t>ŠIS DOKUMENTS IR ELEKTRONISKI PARAKSTĪTS AR DROŠU ELEKTRONISKO PARAKSTU UN SATUR LAIKA ZĪMOGU</w:t>
      </w:r>
      <w:bookmarkEnd w:id="12"/>
    </w:p>
    <w:sectPr w:rsidR="004067A5" w:rsidRPr="00F27198" w:rsidSect="00F76684">
      <w:footerReference w:type="default" r:id="rId8"/>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2A3B1" w14:textId="77777777" w:rsidR="0005514E" w:rsidRDefault="0005514E" w:rsidP="00151271">
      <w:r>
        <w:separator/>
      </w:r>
    </w:p>
  </w:endnote>
  <w:endnote w:type="continuationSeparator" w:id="0">
    <w:p w14:paraId="3B754FD4" w14:textId="77777777" w:rsidR="0005514E" w:rsidRDefault="0005514E"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73956" w14:textId="77777777" w:rsidR="0005514E" w:rsidRDefault="0005514E" w:rsidP="00151271">
      <w:r>
        <w:separator/>
      </w:r>
    </w:p>
  </w:footnote>
  <w:footnote w:type="continuationSeparator" w:id="0">
    <w:p w14:paraId="3478DDAE" w14:textId="77777777" w:rsidR="0005514E" w:rsidRDefault="0005514E"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81D72FE"/>
    <w:multiLevelType w:val="multilevel"/>
    <w:tmpl w:val="45D42B7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BA4465"/>
    <w:multiLevelType w:val="hybridMultilevel"/>
    <w:tmpl w:val="12BAD6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4B6FC1"/>
    <w:multiLevelType w:val="hybridMultilevel"/>
    <w:tmpl w:val="9ACE485A"/>
    <w:lvl w:ilvl="0" w:tplc="D8FA8DF0">
      <w:start w:val="1"/>
      <w:numFmt w:val="decimal"/>
      <w:lvlText w:val="%1."/>
      <w:lvlJc w:val="left"/>
      <w:pPr>
        <w:ind w:left="-66" w:hanging="360"/>
      </w:pPr>
      <w:rPr>
        <w:rFonts w:hint="default"/>
      </w:rPr>
    </w:lvl>
    <w:lvl w:ilvl="1" w:tplc="04260019" w:tentative="1">
      <w:start w:val="1"/>
      <w:numFmt w:val="lowerLetter"/>
      <w:lvlText w:val="%2."/>
      <w:lvlJc w:val="left"/>
      <w:pPr>
        <w:ind w:left="654" w:hanging="360"/>
      </w:pPr>
    </w:lvl>
    <w:lvl w:ilvl="2" w:tplc="0426001B" w:tentative="1">
      <w:start w:val="1"/>
      <w:numFmt w:val="lowerRoman"/>
      <w:lvlText w:val="%3."/>
      <w:lvlJc w:val="right"/>
      <w:pPr>
        <w:ind w:left="1374" w:hanging="180"/>
      </w:pPr>
    </w:lvl>
    <w:lvl w:ilvl="3" w:tplc="0426000F" w:tentative="1">
      <w:start w:val="1"/>
      <w:numFmt w:val="decimal"/>
      <w:lvlText w:val="%4."/>
      <w:lvlJc w:val="left"/>
      <w:pPr>
        <w:ind w:left="2094" w:hanging="360"/>
      </w:pPr>
    </w:lvl>
    <w:lvl w:ilvl="4" w:tplc="04260019" w:tentative="1">
      <w:start w:val="1"/>
      <w:numFmt w:val="lowerLetter"/>
      <w:lvlText w:val="%5."/>
      <w:lvlJc w:val="left"/>
      <w:pPr>
        <w:ind w:left="2814" w:hanging="360"/>
      </w:pPr>
    </w:lvl>
    <w:lvl w:ilvl="5" w:tplc="0426001B" w:tentative="1">
      <w:start w:val="1"/>
      <w:numFmt w:val="lowerRoman"/>
      <w:lvlText w:val="%6."/>
      <w:lvlJc w:val="right"/>
      <w:pPr>
        <w:ind w:left="3534" w:hanging="180"/>
      </w:pPr>
    </w:lvl>
    <w:lvl w:ilvl="6" w:tplc="0426000F" w:tentative="1">
      <w:start w:val="1"/>
      <w:numFmt w:val="decimal"/>
      <w:lvlText w:val="%7."/>
      <w:lvlJc w:val="left"/>
      <w:pPr>
        <w:ind w:left="4254" w:hanging="360"/>
      </w:pPr>
    </w:lvl>
    <w:lvl w:ilvl="7" w:tplc="04260019" w:tentative="1">
      <w:start w:val="1"/>
      <w:numFmt w:val="lowerLetter"/>
      <w:lvlText w:val="%8."/>
      <w:lvlJc w:val="left"/>
      <w:pPr>
        <w:ind w:left="4974" w:hanging="360"/>
      </w:pPr>
    </w:lvl>
    <w:lvl w:ilvl="8" w:tplc="0426001B" w:tentative="1">
      <w:start w:val="1"/>
      <w:numFmt w:val="lowerRoman"/>
      <w:lvlText w:val="%9."/>
      <w:lvlJc w:val="right"/>
      <w:pPr>
        <w:ind w:left="5694" w:hanging="180"/>
      </w:pPr>
    </w:lvl>
  </w:abstractNum>
  <w:abstractNum w:abstractNumId="6" w15:restartNumberingAfterBreak="0">
    <w:nsid w:val="0EC54758"/>
    <w:multiLevelType w:val="hybridMultilevel"/>
    <w:tmpl w:val="814CE5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3F0161"/>
    <w:multiLevelType w:val="hybridMultilevel"/>
    <w:tmpl w:val="04E4FF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E3276F"/>
    <w:multiLevelType w:val="hybridMultilevel"/>
    <w:tmpl w:val="34AE79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31E439CC"/>
    <w:multiLevelType w:val="multilevel"/>
    <w:tmpl w:val="2808298C"/>
    <w:lvl w:ilvl="0">
      <w:start w:val="1"/>
      <w:numFmt w:val="decimal"/>
      <w:lvlText w:val="%1."/>
      <w:lvlJc w:val="left"/>
      <w:pPr>
        <w:tabs>
          <w:tab w:val="num" w:pos="0"/>
        </w:tabs>
        <w:ind w:left="432" w:hanging="432"/>
      </w:pPr>
      <w:rPr>
        <w:rFonts w:ascii="Times New Roman" w:hAnsi="Times New Roman" w:cs="Times New Roman" w:hint="default"/>
        <w:b w:val="0"/>
        <w:bCs w:val="0"/>
        <w:i/>
        <w:iCs/>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15:restartNumberingAfterBreak="0">
    <w:nsid w:val="33C55A87"/>
    <w:multiLevelType w:val="hybridMultilevel"/>
    <w:tmpl w:val="53AC62B4"/>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13" w15:restartNumberingAfterBreak="0">
    <w:nsid w:val="3425328F"/>
    <w:multiLevelType w:val="hybridMultilevel"/>
    <w:tmpl w:val="9CA620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6227BE5"/>
    <w:multiLevelType w:val="hybridMultilevel"/>
    <w:tmpl w:val="34AE6DAE"/>
    <w:lvl w:ilvl="0" w:tplc="04260003">
      <w:start w:val="1"/>
      <w:numFmt w:val="bullet"/>
      <w:lvlText w:val="o"/>
      <w:lvlJc w:val="left"/>
      <w:pPr>
        <w:ind w:left="1440" w:hanging="360"/>
      </w:pPr>
      <w:rPr>
        <w:rFonts w:ascii="Courier New" w:hAnsi="Courier New" w:cs="Courier New"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E2F3F7E"/>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75076B"/>
    <w:multiLevelType w:val="hybridMultilevel"/>
    <w:tmpl w:val="A388323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A8F227E"/>
    <w:multiLevelType w:val="hybridMultilevel"/>
    <w:tmpl w:val="E5B269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C412B4"/>
    <w:multiLevelType w:val="hybridMultilevel"/>
    <w:tmpl w:val="680C1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1"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F263687"/>
    <w:multiLevelType w:val="hybridMultilevel"/>
    <w:tmpl w:val="40CE6E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112755F"/>
    <w:multiLevelType w:val="hybridMultilevel"/>
    <w:tmpl w:val="EB92D9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61147F84"/>
    <w:multiLevelType w:val="hybridMultilevel"/>
    <w:tmpl w:val="9982C01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7D23F9B"/>
    <w:multiLevelType w:val="hybridMultilevel"/>
    <w:tmpl w:val="10B67640"/>
    <w:lvl w:ilvl="0" w:tplc="CCB032CC">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235B38"/>
    <w:multiLevelType w:val="hybridMultilevel"/>
    <w:tmpl w:val="713EE7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86B77EC"/>
    <w:multiLevelType w:val="hybridMultilevel"/>
    <w:tmpl w:val="B50053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9"/>
  </w:num>
  <w:num w:numId="2">
    <w:abstractNumId w:val="19"/>
  </w:num>
  <w:num w:numId="3">
    <w:abstractNumId w:val="22"/>
  </w:num>
  <w:num w:numId="4">
    <w:abstractNumId w:val="29"/>
  </w:num>
  <w:num w:numId="5">
    <w:abstractNumId w:val="7"/>
  </w:num>
  <w:num w:numId="6">
    <w:abstractNumId w:val="1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0"/>
  </w:num>
  <w:num w:numId="15">
    <w:abstractNumId w:val="0"/>
  </w:num>
  <w:num w:numId="16">
    <w:abstractNumId w:val="1"/>
  </w:num>
  <w:num w:numId="17">
    <w:abstractNumId w:val="11"/>
  </w:num>
  <w:num w:numId="18">
    <w:abstractNumId w:val="6"/>
  </w:num>
  <w:num w:numId="19">
    <w:abstractNumId w:val="10"/>
  </w:num>
  <w:num w:numId="20">
    <w:abstractNumId w:val="31"/>
  </w:num>
  <w:num w:numId="21">
    <w:abstractNumId w:val="2"/>
  </w:num>
  <w:num w:numId="22">
    <w:abstractNumId w:val="17"/>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2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4"/>
  </w:num>
  <w:num w:numId="29">
    <w:abstractNumId w:val="28"/>
  </w:num>
  <w:num w:numId="30">
    <w:abstractNumId w:val="23"/>
  </w:num>
  <w:num w:numId="31">
    <w:abstractNumId w:val="25"/>
  </w:num>
  <w:num w:numId="32">
    <w:abstractNumId w:val="15"/>
  </w:num>
  <w:num w:numId="33">
    <w:abstractNumId w:val="8"/>
  </w:num>
  <w:num w:numId="34">
    <w:abstractNumId w:val="27"/>
  </w:num>
  <w:num w:numId="3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22ED5"/>
    <w:rsid w:val="00024038"/>
    <w:rsid w:val="00027D90"/>
    <w:rsid w:val="00032DD5"/>
    <w:rsid w:val="00034C76"/>
    <w:rsid w:val="00053958"/>
    <w:rsid w:val="0005514E"/>
    <w:rsid w:val="00071D01"/>
    <w:rsid w:val="00072A49"/>
    <w:rsid w:val="000774B9"/>
    <w:rsid w:val="0009009D"/>
    <w:rsid w:val="0009568C"/>
    <w:rsid w:val="000A2176"/>
    <w:rsid w:val="000B70AD"/>
    <w:rsid w:val="000C0E48"/>
    <w:rsid w:val="000D337B"/>
    <w:rsid w:val="000E1CD7"/>
    <w:rsid w:val="00101773"/>
    <w:rsid w:val="0011383E"/>
    <w:rsid w:val="00114096"/>
    <w:rsid w:val="00122967"/>
    <w:rsid w:val="00133A52"/>
    <w:rsid w:val="00151271"/>
    <w:rsid w:val="0015215E"/>
    <w:rsid w:val="00153216"/>
    <w:rsid w:val="00155E22"/>
    <w:rsid w:val="00156C1B"/>
    <w:rsid w:val="00163285"/>
    <w:rsid w:val="00170B2A"/>
    <w:rsid w:val="001729F0"/>
    <w:rsid w:val="00181528"/>
    <w:rsid w:val="00182353"/>
    <w:rsid w:val="001C199C"/>
    <w:rsid w:val="001C3FFF"/>
    <w:rsid w:val="001C52CE"/>
    <w:rsid w:val="001D76C8"/>
    <w:rsid w:val="001F47B0"/>
    <w:rsid w:val="001F7F2F"/>
    <w:rsid w:val="0020208F"/>
    <w:rsid w:val="00203390"/>
    <w:rsid w:val="00220018"/>
    <w:rsid w:val="0023208E"/>
    <w:rsid w:val="00241BE1"/>
    <w:rsid w:val="00246F5F"/>
    <w:rsid w:val="00250355"/>
    <w:rsid w:val="00253BF6"/>
    <w:rsid w:val="00276E3E"/>
    <w:rsid w:val="002A10C3"/>
    <w:rsid w:val="002A20A4"/>
    <w:rsid w:val="002B3FC2"/>
    <w:rsid w:val="002E79E1"/>
    <w:rsid w:val="002F1806"/>
    <w:rsid w:val="002F2E84"/>
    <w:rsid w:val="0030544B"/>
    <w:rsid w:val="0031137A"/>
    <w:rsid w:val="00315353"/>
    <w:rsid w:val="00317328"/>
    <w:rsid w:val="00322777"/>
    <w:rsid w:val="00322927"/>
    <w:rsid w:val="0034204B"/>
    <w:rsid w:val="0034719B"/>
    <w:rsid w:val="003569C6"/>
    <w:rsid w:val="00364DE3"/>
    <w:rsid w:val="0037316E"/>
    <w:rsid w:val="003766F4"/>
    <w:rsid w:val="00391434"/>
    <w:rsid w:val="00397AD7"/>
    <w:rsid w:val="003A64BF"/>
    <w:rsid w:val="003B1AB3"/>
    <w:rsid w:val="003B43DD"/>
    <w:rsid w:val="003B6A91"/>
    <w:rsid w:val="003C07C0"/>
    <w:rsid w:val="003F32F4"/>
    <w:rsid w:val="004067A5"/>
    <w:rsid w:val="004113A9"/>
    <w:rsid w:val="00414BAB"/>
    <w:rsid w:val="00415BD2"/>
    <w:rsid w:val="00423F86"/>
    <w:rsid w:val="0042684F"/>
    <w:rsid w:val="004313E4"/>
    <w:rsid w:val="00433D89"/>
    <w:rsid w:val="004341E7"/>
    <w:rsid w:val="00435D85"/>
    <w:rsid w:val="00440BAB"/>
    <w:rsid w:val="00447343"/>
    <w:rsid w:val="00461FA4"/>
    <w:rsid w:val="0048072A"/>
    <w:rsid w:val="00496090"/>
    <w:rsid w:val="004967FB"/>
    <w:rsid w:val="004A7235"/>
    <w:rsid w:val="004E74AC"/>
    <w:rsid w:val="004F496B"/>
    <w:rsid w:val="004F6C4F"/>
    <w:rsid w:val="004F6D62"/>
    <w:rsid w:val="005238EB"/>
    <w:rsid w:val="00531A8E"/>
    <w:rsid w:val="005353CF"/>
    <w:rsid w:val="005448CD"/>
    <w:rsid w:val="005508D9"/>
    <w:rsid w:val="00550ED0"/>
    <w:rsid w:val="0056654D"/>
    <w:rsid w:val="00573A86"/>
    <w:rsid w:val="0058216E"/>
    <w:rsid w:val="00582BAF"/>
    <w:rsid w:val="00582C08"/>
    <w:rsid w:val="005A06FD"/>
    <w:rsid w:val="005B7742"/>
    <w:rsid w:val="005C6942"/>
    <w:rsid w:val="005D1AD8"/>
    <w:rsid w:val="005E5D01"/>
    <w:rsid w:val="005E5F4E"/>
    <w:rsid w:val="005F4D71"/>
    <w:rsid w:val="00602195"/>
    <w:rsid w:val="0060400E"/>
    <w:rsid w:val="006059E7"/>
    <w:rsid w:val="00605A40"/>
    <w:rsid w:val="006120DC"/>
    <w:rsid w:val="00615C50"/>
    <w:rsid w:val="006173C5"/>
    <w:rsid w:val="00620738"/>
    <w:rsid w:val="0063188C"/>
    <w:rsid w:val="00634AD1"/>
    <w:rsid w:val="00634B40"/>
    <w:rsid w:val="00646A08"/>
    <w:rsid w:val="00647BE0"/>
    <w:rsid w:val="00654658"/>
    <w:rsid w:val="0065749C"/>
    <w:rsid w:val="0066365C"/>
    <w:rsid w:val="00673FB6"/>
    <w:rsid w:val="00674E22"/>
    <w:rsid w:val="00686FB3"/>
    <w:rsid w:val="00687863"/>
    <w:rsid w:val="00690596"/>
    <w:rsid w:val="006A761C"/>
    <w:rsid w:val="006B1784"/>
    <w:rsid w:val="006C004C"/>
    <w:rsid w:val="006C5E59"/>
    <w:rsid w:val="006E0581"/>
    <w:rsid w:val="006E72EF"/>
    <w:rsid w:val="006F77F2"/>
    <w:rsid w:val="00705B84"/>
    <w:rsid w:val="007118BA"/>
    <w:rsid w:val="00712ABA"/>
    <w:rsid w:val="00722F77"/>
    <w:rsid w:val="00722F7D"/>
    <w:rsid w:val="00731983"/>
    <w:rsid w:val="00735234"/>
    <w:rsid w:val="0073530C"/>
    <w:rsid w:val="0074384F"/>
    <w:rsid w:val="00762F8C"/>
    <w:rsid w:val="007804BC"/>
    <w:rsid w:val="00781D0D"/>
    <w:rsid w:val="00784135"/>
    <w:rsid w:val="00786540"/>
    <w:rsid w:val="007D77E1"/>
    <w:rsid w:val="007E5749"/>
    <w:rsid w:val="007F45D8"/>
    <w:rsid w:val="007F6B2F"/>
    <w:rsid w:val="0080550C"/>
    <w:rsid w:val="00805B71"/>
    <w:rsid w:val="00814673"/>
    <w:rsid w:val="008178D9"/>
    <w:rsid w:val="00832C45"/>
    <w:rsid w:val="0087373E"/>
    <w:rsid w:val="008743F2"/>
    <w:rsid w:val="00880842"/>
    <w:rsid w:val="008B1F2C"/>
    <w:rsid w:val="008B2AFF"/>
    <w:rsid w:val="008C6D7C"/>
    <w:rsid w:val="008E3585"/>
    <w:rsid w:val="008E7FB1"/>
    <w:rsid w:val="0090723E"/>
    <w:rsid w:val="00921F32"/>
    <w:rsid w:val="00925375"/>
    <w:rsid w:val="009266C8"/>
    <w:rsid w:val="00926E4C"/>
    <w:rsid w:val="0095109C"/>
    <w:rsid w:val="00955561"/>
    <w:rsid w:val="00974C4E"/>
    <w:rsid w:val="009846A2"/>
    <w:rsid w:val="00990273"/>
    <w:rsid w:val="00990E52"/>
    <w:rsid w:val="00995DBC"/>
    <w:rsid w:val="009A4A82"/>
    <w:rsid w:val="009D3BAF"/>
    <w:rsid w:val="009D5635"/>
    <w:rsid w:val="009E58FE"/>
    <w:rsid w:val="009F2728"/>
    <w:rsid w:val="00A02278"/>
    <w:rsid w:val="00A120D0"/>
    <w:rsid w:val="00A140BE"/>
    <w:rsid w:val="00A148E7"/>
    <w:rsid w:val="00A16612"/>
    <w:rsid w:val="00A20716"/>
    <w:rsid w:val="00A20BA1"/>
    <w:rsid w:val="00A2136D"/>
    <w:rsid w:val="00A37CCD"/>
    <w:rsid w:val="00A41EDF"/>
    <w:rsid w:val="00A447B0"/>
    <w:rsid w:val="00A63003"/>
    <w:rsid w:val="00A80BA2"/>
    <w:rsid w:val="00A83A09"/>
    <w:rsid w:val="00AD2717"/>
    <w:rsid w:val="00AD3996"/>
    <w:rsid w:val="00AF0662"/>
    <w:rsid w:val="00AF2138"/>
    <w:rsid w:val="00AF5226"/>
    <w:rsid w:val="00AF598A"/>
    <w:rsid w:val="00AF6B96"/>
    <w:rsid w:val="00B14032"/>
    <w:rsid w:val="00B142EA"/>
    <w:rsid w:val="00B208DA"/>
    <w:rsid w:val="00B31B40"/>
    <w:rsid w:val="00B4604B"/>
    <w:rsid w:val="00B47037"/>
    <w:rsid w:val="00B51ED4"/>
    <w:rsid w:val="00B526F8"/>
    <w:rsid w:val="00B67862"/>
    <w:rsid w:val="00B90653"/>
    <w:rsid w:val="00BA71D7"/>
    <w:rsid w:val="00BB3A31"/>
    <w:rsid w:val="00BC5F64"/>
    <w:rsid w:val="00BF3F2D"/>
    <w:rsid w:val="00C02255"/>
    <w:rsid w:val="00C118D6"/>
    <w:rsid w:val="00C12FE2"/>
    <w:rsid w:val="00C14BF8"/>
    <w:rsid w:val="00C34D42"/>
    <w:rsid w:val="00C45EE3"/>
    <w:rsid w:val="00C65B1A"/>
    <w:rsid w:val="00C66CBB"/>
    <w:rsid w:val="00C67A1E"/>
    <w:rsid w:val="00C71ED4"/>
    <w:rsid w:val="00C7391B"/>
    <w:rsid w:val="00CA59DD"/>
    <w:rsid w:val="00CC1FB2"/>
    <w:rsid w:val="00CC476E"/>
    <w:rsid w:val="00CC5C52"/>
    <w:rsid w:val="00CD12FA"/>
    <w:rsid w:val="00CD2131"/>
    <w:rsid w:val="00CD246D"/>
    <w:rsid w:val="00CE23A6"/>
    <w:rsid w:val="00CF74A1"/>
    <w:rsid w:val="00D17075"/>
    <w:rsid w:val="00D2231E"/>
    <w:rsid w:val="00D46A17"/>
    <w:rsid w:val="00D54468"/>
    <w:rsid w:val="00D54B45"/>
    <w:rsid w:val="00D66226"/>
    <w:rsid w:val="00D811DF"/>
    <w:rsid w:val="00D83D51"/>
    <w:rsid w:val="00D9491F"/>
    <w:rsid w:val="00DA127E"/>
    <w:rsid w:val="00DA747A"/>
    <w:rsid w:val="00DA7B5F"/>
    <w:rsid w:val="00DB28F6"/>
    <w:rsid w:val="00DE4772"/>
    <w:rsid w:val="00DF4EE1"/>
    <w:rsid w:val="00E1303A"/>
    <w:rsid w:val="00E23FE9"/>
    <w:rsid w:val="00E24362"/>
    <w:rsid w:val="00E328C7"/>
    <w:rsid w:val="00E515A1"/>
    <w:rsid w:val="00E55282"/>
    <w:rsid w:val="00E56C0A"/>
    <w:rsid w:val="00E57F2E"/>
    <w:rsid w:val="00E600A2"/>
    <w:rsid w:val="00E730E5"/>
    <w:rsid w:val="00EB337A"/>
    <w:rsid w:val="00ED10D6"/>
    <w:rsid w:val="00EE2EA0"/>
    <w:rsid w:val="00F27198"/>
    <w:rsid w:val="00F326EC"/>
    <w:rsid w:val="00F37139"/>
    <w:rsid w:val="00F42F19"/>
    <w:rsid w:val="00F5111E"/>
    <w:rsid w:val="00F5496E"/>
    <w:rsid w:val="00F5618E"/>
    <w:rsid w:val="00F63ECD"/>
    <w:rsid w:val="00F71288"/>
    <w:rsid w:val="00F719E4"/>
    <w:rsid w:val="00F7220D"/>
    <w:rsid w:val="00F76684"/>
    <w:rsid w:val="00F76DC9"/>
    <w:rsid w:val="00F84CEE"/>
    <w:rsid w:val="00F9357F"/>
    <w:rsid w:val="00FA1174"/>
    <w:rsid w:val="00FA3E48"/>
    <w:rsid w:val="00FA77F9"/>
    <w:rsid w:val="00FE2285"/>
    <w:rsid w:val="00FF1A3B"/>
    <w:rsid w:val="00FF555F"/>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1</Pages>
  <Words>1231</Words>
  <Characters>702</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146</cp:revision>
  <dcterms:created xsi:type="dcterms:W3CDTF">2023-08-17T07:16:00Z</dcterms:created>
  <dcterms:modified xsi:type="dcterms:W3CDTF">2023-09-28T13:05:00Z</dcterms:modified>
</cp:coreProperties>
</file>